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8A49" w14:textId="60F51B6F" w:rsidR="00E408F1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0329F6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329F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DAA3309" w14:textId="331FAB53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4E492A76" w14:textId="491AEA2C" w:rsid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สถานีตำรวจภูธรบึงบูรพ์</w:t>
      </w:r>
    </w:p>
    <w:p w14:paraId="26C69B76" w14:textId="77777777" w:rsidR="00B032BF" w:rsidRPr="00D52ECD" w:rsidRDefault="00B032BF" w:rsidP="00D52ECD">
      <w:pPr>
        <w:pStyle w:val="NoSpacing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DB7C13E" w14:textId="14B3E91A" w:rsidR="00D52ECD" w:rsidRPr="00D52ECD" w:rsidRDefault="00D52ECD" w:rsidP="00D52E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1.งานป้องกันปราบปราม</w:t>
      </w:r>
    </w:p>
    <w:p w14:paraId="2345AE27" w14:textId="1EA36219" w:rsidR="00052D9C" w:rsidRDefault="00D52ECD" w:rsidP="000329F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วัน</w:t>
      </w:r>
      <w:r w:rsidR="0092307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="0092307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="00923074" w:rsidRPr="00183C4E">
        <w:rPr>
          <w:rFonts w:ascii="TH SarabunIT๙" w:hAnsi="TH SarabunIT๙" w:cs="TH SarabunIT๙"/>
          <w:sz w:val="32"/>
          <w:szCs w:val="32"/>
        </w:rPr>
        <w:t>2568 ) 10.59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 น. ร.ต.อ.จิราว</w:t>
      </w:r>
      <w:proofErr w:type="spellStart"/>
      <w:r w:rsidR="00923074" w:rsidRPr="00183C4E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923074" w:rsidRPr="00183C4E">
        <w:rPr>
          <w:rFonts w:ascii="TH SarabunIT๙" w:hAnsi="TH SarabunIT๙" w:cs="TH SarabunIT๙"/>
          <w:sz w:val="32"/>
          <w:szCs w:val="32"/>
        </w:rPr>
        <w:t xml:space="preserve">  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สิทธิมาตร รอง สว.(สส.)สภ.บึงบูรพ์ ปฏิบัติหน้าที่ร้อยเวร </w:t>
      </w:r>
      <w:r w:rsidR="00923074" w:rsidRPr="00183C4E">
        <w:rPr>
          <w:rFonts w:ascii="TH SarabunIT๙" w:hAnsi="TH SarabunIT๙" w:cs="TH SarabunIT๙"/>
          <w:sz w:val="32"/>
          <w:szCs w:val="32"/>
        </w:rPr>
        <w:t>20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 พร้อมด้วย สายตรวจรถยนต์</w:t>
      </w:r>
      <w:r w:rsidR="00923074" w:rsidRPr="00183C4E">
        <w:rPr>
          <w:rFonts w:ascii="TH SarabunIT๙" w:hAnsi="TH SarabunIT๙" w:cs="TH SarabunIT๙"/>
          <w:sz w:val="32"/>
          <w:szCs w:val="32"/>
        </w:rPr>
        <w:t>  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ตรวจร้านซ่อมรถจักรยานยนต์ (ร้านสิทธิ์ คลีนิคยานยนต์) บ้านเลขที่ </w:t>
      </w:r>
      <w:r w:rsidR="00923074" w:rsidRPr="00183C4E">
        <w:rPr>
          <w:rFonts w:ascii="TH SarabunIT๙" w:hAnsi="TH SarabunIT๙" w:cs="TH SarabunIT๙"/>
          <w:sz w:val="32"/>
          <w:szCs w:val="32"/>
        </w:rPr>
        <w:t>100/1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923074" w:rsidRPr="00183C4E">
        <w:rPr>
          <w:rFonts w:ascii="TH SarabunIT๙" w:hAnsi="TH SarabunIT๙" w:cs="TH SarabunIT๙"/>
          <w:sz w:val="32"/>
          <w:szCs w:val="32"/>
        </w:rPr>
        <w:t>1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 xml:space="preserve"> ต.บึงบูรพ์ อ.บึงบูรพ์ จว.ศรีสะเกษ</w:t>
      </w:r>
      <w:r w:rsidR="00923074" w:rsidRPr="00183C4E">
        <w:rPr>
          <w:rFonts w:ascii="TH SarabunIT๙" w:hAnsi="TH SarabunIT๙" w:cs="TH SarabunIT๙"/>
          <w:sz w:val="32"/>
          <w:szCs w:val="32"/>
        </w:rPr>
        <w:t xml:space="preserve">  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โดยมี นาย</w:t>
      </w:r>
      <w:proofErr w:type="spellStart"/>
      <w:r w:rsidR="00923074" w:rsidRPr="00183C4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="00923074" w:rsidRPr="00183C4E">
        <w:rPr>
          <w:rFonts w:ascii="TH SarabunIT๙" w:hAnsi="TH SarabunIT๙" w:cs="TH SarabunIT๙"/>
          <w:sz w:val="32"/>
          <w:szCs w:val="32"/>
          <w:cs/>
        </w:rPr>
        <w:t>สุด ประสิทธิ์รัมย์ เป็นเจ้าของร้าน</w:t>
      </w:r>
      <w:r w:rsidR="00923074" w:rsidRPr="00183C4E">
        <w:rPr>
          <w:rFonts w:ascii="TH SarabunIT๙" w:hAnsi="TH SarabunIT๙" w:cs="TH SarabunIT๙"/>
          <w:sz w:val="32"/>
          <w:szCs w:val="32"/>
        </w:rPr>
        <w:t> 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ตรวจสอบแล้วปรากฎว่าไม่มีการดัดแปลงรถจักรยานยนต์แต่อย่างใด พร้อมได้ประชาสัมพันธ์ไม่ให้สนับสนุนการแข่งรถในทาง</w:t>
      </w:r>
      <w:r w:rsidR="00923074" w:rsidRPr="00183C4E">
        <w:rPr>
          <w:rFonts w:ascii="TH SarabunIT๙" w:hAnsi="TH SarabunIT๙" w:cs="TH SarabunIT๙"/>
          <w:sz w:val="32"/>
          <w:szCs w:val="32"/>
        </w:rPr>
        <w:t xml:space="preserve">  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โดยการจำหน่าย</w:t>
      </w:r>
      <w:r w:rsidR="00923074" w:rsidRPr="00183C4E">
        <w:rPr>
          <w:rFonts w:ascii="TH SarabunIT๙" w:hAnsi="TH SarabunIT๙" w:cs="TH SarabunIT๙"/>
          <w:sz w:val="32"/>
          <w:szCs w:val="32"/>
        </w:rPr>
        <w:t xml:space="preserve">  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ประกอบ ดัดแปลง หรือเปลี่ยนแปลงสภาพรถ</w:t>
      </w:r>
      <w:r w:rsidR="00923074" w:rsidRPr="00183C4E">
        <w:rPr>
          <w:rFonts w:ascii="TH SarabunIT๙" w:hAnsi="TH SarabunIT๙" w:cs="TH SarabunIT๙"/>
          <w:sz w:val="32"/>
          <w:szCs w:val="32"/>
        </w:rPr>
        <w:t xml:space="preserve">   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เจ้าของร้านให้ความร่วมมือเป็นอย่างดี</w:t>
      </w:r>
      <w:r w:rsidR="00923074" w:rsidRPr="00183C4E">
        <w:rPr>
          <w:rFonts w:ascii="TH SarabunIT๙" w:hAnsi="TH SarabunIT๙" w:cs="TH SarabunIT๙"/>
          <w:sz w:val="32"/>
          <w:szCs w:val="32"/>
        </w:rPr>
        <w:t xml:space="preserve">  </w:t>
      </w:r>
      <w:r w:rsidR="00923074" w:rsidRPr="00183C4E">
        <w:rPr>
          <w:rFonts w:ascii="TH SarabunIT๙" w:hAnsi="TH SarabunIT๙" w:cs="TH SarabunIT๙"/>
          <w:sz w:val="32"/>
          <w:szCs w:val="32"/>
          <w:cs/>
        </w:rPr>
        <w:t>ขณะออกตรวจไม่พบมีการกระทำความผิดแต่อย่างใด</w:t>
      </w:r>
    </w:p>
    <w:p w14:paraId="2D5333FE" w14:textId="3955811B" w:rsidR="00923074" w:rsidRDefault="00923074" w:rsidP="000329F6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AA6F927" w14:textId="06533413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6DFD97A6" wp14:editId="3056A75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568095" cy="2159000"/>
            <wp:effectExtent l="0" t="0" r="0" b="0"/>
            <wp:wrapNone/>
            <wp:docPr id="1881638136" name="รูปภาพ 188163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38136" name="รูปภาพ 18816381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EE931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EE3D48" w14:textId="3BDF0FDE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170AA6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C75300" w14:textId="7BD402E8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A482FF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D12043" w14:textId="262C8132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5FA94B" w14:textId="6D8102BF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311B98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E9FD25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47A630" w14:textId="110FE6B1" w:rsidR="00923074" w:rsidRDefault="00923074" w:rsidP="00923074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C431A0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( 30 ม.ค. 2568 ) แต่เวลา 10.20 น.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ประดิษฐ์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มูลบุรี</w:t>
      </w:r>
      <w:proofErr w:type="spellStart"/>
      <w:r w:rsidRPr="00C431A0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ฯสภ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บึงบูรพ์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วรวุฒิ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เหง้าแก้ว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C431A0">
        <w:rPr>
          <w:rFonts w:ascii="TH SarabunIT๙" w:hAnsi="TH SarabunIT๙" w:cs="TH SarabunIT๙"/>
          <w:sz w:val="32"/>
          <w:szCs w:val="32"/>
          <w:cs/>
        </w:rPr>
        <w:t>.(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C431A0">
        <w:rPr>
          <w:rFonts w:ascii="TH SarabunIT๙" w:hAnsi="TH SarabunIT๙" w:cs="TH SarabunIT๙"/>
          <w:sz w:val="32"/>
          <w:szCs w:val="32"/>
          <w:cs/>
        </w:rPr>
        <w:t>.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บึงบูรพ์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สายตรวจรถยนต์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ออกตรวจจุดตรวจ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/>
          <w:sz w:val="32"/>
          <w:szCs w:val="32"/>
        </w:rPr>
        <w:t xml:space="preserve">POLICE  </w:t>
      </w:r>
      <w:r w:rsidRPr="00C431A0">
        <w:rPr>
          <w:rFonts w:ascii="TH SarabunIT๙" w:hAnsi="TH SarabunIT๙" w:cs="TH SarabunIT๙"/>
          <w:sz w:val="32"/>
          <w:szCs w:val="32"/>
          <w:cs/>
        </w:rPr>
        <w:t>4.0  ป้องกันเหตุอาชญากรรมในเขตพื้นที่ ดังนี้.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เซเว่นอี</w:t>
      </w:r>
      <w:proofErr w:type="spellStart"/>
      <w:r w:rsidRPr="00C431A0">
        <w:rPr>
          <w:rFonts w:ascii="TH SarabunIT๙" w:hAnsi="TH SarabunIT๙" w:cs="TH SarabunIT๙" w:hint="cs"/>
          <w:sz w:val="32"/>
          <w:szCs w:val="32"/>
          <w:cs/>
        </w:rPr>
        <w:t>เลฟเว่น</w:t>
      </w:r>
      <w:proofErr w:type="spellEnd"/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สาบึงบูรพ์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เทสโก้โลตัส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สาขาบึงบูรพ์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ตลาดสดเทศบาลบึงบูรพ์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ตรวจพระบรมฉายาลักษณ์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C431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1A0">
        <w:rPr>
          <w:rFonts w:ascii="TH SarabunIT๙" w:hAnsi="TH SarabunIT๙" w:cs="TH SarabunIT๙"/>
          <w:sz w:val="32"/>
          <w:szCs w:val="32"/>
        </w:rPr>
        <w:t xml:space="preserve">Safety Zone </w:t>
      </w:r>
      <w:r w:rsidRPr="00C431A0">
        <w:rPr>
          <w:rFonts w:ascii="TH SarabunIT๙" w:hAnsi="TH SarabunIT๙" w:cs="TH SarabunIT๙"/>
          <w:sz w:val="32"/>
          <w:szCs w:val="32"/>
          <w:cs/>
        </w:rPr>
        <w:t>ป้องกัน ชีวิตและทรัพย์สินของประชาชน ระหว่างปฏิบัติหน้าที่ไม่พบการ กระทำความผิดตามกฎหมาย เหตุการณ์ทั่วไปปกติ</w:t>
      </w:r>
    </w:p>
    <w:p w14:paraId="2329E00A" w14:textId="3C32B293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73E808EC" wp14:editId="171589DD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4056740" cy="2203450"/>
            <wp:effectExtent l="0" t="0" r="1270" b="6350"/>
            <wp:wrapNone/>
            <wp:docPr id="999744086" name="รูปภาพ 99974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44086" name="รูปภาพ 99974408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r="10289" b="11896"/>
                    <a:stretch/>
                  </pic:blipFill>
                  <pic:spPr bwMode="auto">
                    <a:xfrm>
                      <a:off x="0" y="0"/>
                      <a:ext cx="405674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6A4F4" w14:textId="6FF59A70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EB244C" w14:textId="6BC67214" w:rsidR="00052D9C" w:rsidRDefault="00052D9C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CA9D9D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6A6733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7D4552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606632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4531AC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43EB8D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8B2263" w14:textId="77777777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A8DBFA" w14:textId="77777777" w:rsidR="0067300E" w:rsidRPr="0067300E" w:rsidRDefault="00923074" w:rsidP="0067300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300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2.งานสืบสวน</w:t>
      </w:r>
    </w:p>
    <w:p w14:paraId="72B17E61" w14:textId="5A858E17" w:rsidR="0067300E" w:rsidRDefault="0067300E" w:rsidP="0067300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582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 มกราคม 2568</w:t>
      </w:r>
      <w:r w:rsidRPr="00225826">
        <w:rPr>
          <w:rFonts w:ascii="TH SarabunIT๙" w:hAnsi="TH SarabunIT๙" w:cs="TH SarabunIT๙"/>
          <w:sz w:val="32"/>
          <w:szCs w:val="32"/>
          <w:cs/>
        </w:rPr>
        <w:t xml:space="preserve"> น.เจ้าหน้าที่ชุดจับกุม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นายฐิติพงศ์ นาสารี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225826">
        <w:rPr>
          <w:rFonts w:ascii="TH SarabunIT๙" w:hAnsi="TH SarabunIT๙" w:cs="TH SarabunIT๙"/>
          <w:sz w:val="32"/>
          <w:szCs w:val="32"/>
          <w:cs/>
        </w:rPr>
        <w:t xml:space="preserve"> ปีบ้านเลขที่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105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25826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 โดยกล่าวหาว่า “ลักลอบเล่นการพนัน</w:t>
      </w:r>
      <w:proofErr w:type="spellStart"/>
      <w:r w:rsidRPr="00225826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Pr="00225826">
        <w:rPr>
          <w:rFonts w:ascii="TH SarabunIT๙" w:hAnsi="TH SarabunIT๙" w:cs="TH SarabunIT๙"/>
          <w:sz w:val="32"/>
          <w:szCs w:val="32"/>
          <w:cs/>
        </w:rPr>
        <w:t>(ออนไลน์) พนันเอาทร</w:t>
      </w:r>
      <w:proofErr w:type="spellStart"/>
      <w:r w:rsidRPr="00225826">
        <w:rPr>
          <w:rFonts w:ascii="TH SarabunIT๙" w:hAnsi="TH SarabunIT๙" w:cs="TH SarabunIT๙"/>
          <w:sz w:val="32"/>
          <w:szCs w:val="32"/>
          <w:cs/>
        </w:rPr>
        <w:t>ัพท์</w:t>
      </w:r>
      <w:proofErr w:type="spellEnd"/>
      <w:r w:rsidRPr="00225826">
        <w:rPr>
          <w:rFonts w:ascii="TH SarabunIT๙" w:hAnsi="TH SarabunIT๙" w:cs="TH SarabunIT๙"/>
          <w:sz w:val="32"/>
          <w:szCs w:val="32"/>
          <w:cs/>
        </w:rPr>
        <w:t>สินกันโดยผิดกฎหมายและเสพยาเสพติดให้โทษประเภท1 (เมทแอม</w:t>
      </w:r>
      <w:proofErr w:type="spellStart"/>
      <w:r w:rsidRPr="0022582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25826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55E6BB35" w14:textId="753BBFBF" w:rsidR="0067300E" w:rsidRPr="0067300E" w:rsidRDefault="0067300E" w:rsidP="0067300E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3E31DBB" wp14:editId="08550DB8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4375699" cy="2489200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648479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99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3F614" w14:textId="77E05C24" w:rsidR="00923074" w:rsidRDefault="00923074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569110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427D86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B21478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A22140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C52A91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F75476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10AF1C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04E8B9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F0DF54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A2CB3F" w14:textId="17CBA665" w:rsidR="0067300E" w:rsidRDefault="0067300E" w:rsidP="0067300E">
      <w:pPr>
        <w:tabs>
          <w:tab w:val="left" w:pos="6735"/>
        </w:tabs>
        <w:rPr>
          <w:rFonts w:ascii="TH SarabunIT๙" w:hAnsi="TH SarabunIT๙" w:cs="TH SarabunIT๙" w:hint="cs"/>
          <w:sz w:val="32"/>
          <w:szCs w:val="32"/>
        </w:rPr>
      </w:pPr>
    </w:p>
    <w:p w14:paraId="4E5BEE14" w14:textId="73F8567A" w:rsidR="0067300E" w:rsidRDefault="0067300E" w:rsidP="0067300E">
      <w:pPr>
        <w:tabs>
          <w:tab w:val="left" w:pos="67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57DC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23 มกราคม  2568</w:t>
      </w:r>
      <w:r w:rsidRPr="00A57DC3">
        <w:rPr>
          <w:rFonts w:ascii="TH SarabunIT๙" w:hAnsi="TH SarabunIT๙" w:cs="TH SarabunIT๙"/>
          <w:sz w:val="32"/>
          <w:szCs w:val="32"/>
          <w:cs/>
        </w:rPr>
        <w:t xml:space="preserve">  เจ้าหน้าที่ชุดจับกุม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นายชาญชัย เครื่องทอง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A57DC3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81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57DC3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เป๊าะ</w:t>
      </w:r>
      <w:r w:rsidRPr="00A57DC3">
        <w:rPr>
          <w:rFonts w:ascii="TH SarabunIT๙" w:hAnsi="TH SarabunIT๙" w:cs="TH SarabunIT๙"/>
          <w:sz w:val="32"/>
          <w:szCs w:val="32"/>
          <w:cs/>
        </w:rPr>
        <w:t xml:space="preserve"> อ.บึงบ</w:t>
      </w:r>
      <w:r>
        <w:rPr>
          <w:rFonts w:ascii="TH SarabunIT๙" w:hAnsi="TH SarabunIT๙" w:cs="TH SarabunIT๙"/>
          <w:sz w:val="32"/>
          <w:szCs w:val="32"/>
          <w:cs/>
        </w:rPr>
        <w:t>ูรพ์ จ.ศรีสะเกษ โดยกล่าวหาว่า “</w:t>
      </w:r>
      <w:r w:rsidRPr="00A4409B">
        <w:rPr>
          <w:rFonts w:ascii="TH SarabunIT๙" w:hAnsi="TH SarabunIT๙" w:cs="TH SarabunIT๙"/>
          <w:sz w:val="32"/>
          <w:szCs w:val="32"/>
          <w:cs/>
        </w:rPr>
        <w:t>ลักลอบเล่นการพนัน</w:t>
      </w:r>
      <w:proofErr w:type="spellStart"/>
      <w:r w:rsidRPr="00A4409B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Pr="00A4409B">
        <w:rPr>
          <w:rFonts w:ascii="TH SarabunIT๙" w:hAnsi="TH SarabunIT๙" w:cs="TH SarabunIT๙"/>
          <w:sz w:val="32"/>
          <w:szCs w:val="32"/>
          <w:cs/>
        </w:rPr>
        <w:t>(ออนไลน์) พนันเอาทร</w:t>
      </w:r>
      <w:proofErr w:type="spellStart"/>
      <w:r w:rsidRPr="00A4409B">
        <w:rPr>
          <w:rFonts w:ascii="TH SarabunIT๙" w:hAnsi="TH SarabunIT๙" w:cs="TH SarabunIT๙"/>
          <w:sz w:val="32"/>
          <w:szCs w:val="32"/>
          <w:cs/>
        </w:rPr>
        <w:t>ัพท์</w:t>
      </w:r>
      <w:proofErr w:type="spellEnd"/>
      <w:r w:rsidRPr="00A4409B">
        <w:rPr>
          <w:rFonts w:ascii="TH SarabunIT๙" w:hAnsi="TH SarabunIT๙" w:cs="TH SarabunIT๙"/>
          <w:sz w:val="32"/>
          <w:szCs w:val="32"/>
          <w:cs/>
        </w:rPr>
        <w:t>สินกันโดยผิดกฎหมาย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เป็นผู้ขับขี่ผ่านการ</w:t>
      </w:r>
      <w:r w:rsidRPr="00A4409B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</w:t>
      </w:r>
      <w:proofErr w:type="spellStart"/>
      <w:r w:rsidRPr="00A4409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4409B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4409B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</w:t>
      </w:r>
      <w:proofErr w:type="spellStart"/>
      <w:r w:rsidRPr="00A4409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4409B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F5371">
        <w:rPr>
          <w:rFonts w:ascii="TH SarabunIT๙" w:hAnsi="TH SarabunIT๙" w:cs="TH SarabunIT๙"/>
          <w:sz w:val="32"/>
          <w:szCs w:val="32"/>
          <w:cs/>
        </w:rPr>
        <w:t>”</w:t>
      </w:r>
      <w:r w:rsidRPr="00A57DC3">
        <w:rPr>
          <w:rFonts w:ascii="TH SarabunIT๙" w:hAnsi="TH SarabunIT๙" w:cs="TH SarabunIT๙"/>
          <w:sz w:val="32"/>
          <w:szCs w:val="32"/>
          <w:cs/>
        </w:rPr>
        <w:t>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519D8EDB" w14:textId="5523184A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200CC39" wp14:editId="1050D70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381500" cy="314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6484766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t="14769" r="9722" b="1330"/>
                    <a:stretch/>
                  </pic:blipFill>
                  <pic:spPr bwMode="auto">
                    <a:xfrm>
                      <a:off x="0" y="0"/>
                      <a:ext cx="438150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D64CB" w14:textId="16568499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B28E1E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43E2C2" w14:textId="5C26BCBA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971BBE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296A5F" w14:textId="52741289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0FD0FA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5CD4BB" w14:textId="7F504D7D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6FAA00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850F18" w14:textId="4CAAC4E4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2EA9B7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E5C43C" w14:textId="03065CA9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4A72B5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DD5D24" w14:textId="22E01103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1A5AF8" w14:textId="055FD2CD" w:rsidR="0067300E" w:rsidRPr="0067300E" w:rsidRDefault="0067300E" w:rsidP="000B24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300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3.งานจราจร</w:t>
      </w:r>
    </w:p>
    <w:p w14:paraId="30E6B32B" w14:textId="77777777" w:rsidR="0067300E" w:rsidRDefault="0067300E" w:rsidP="0067300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3549">
        <w:rPr>
          <w:rFonts w:ascii="TH SarabunIT๙" w:hAnsi="TH SarabunIT๙" w:cs="TH SarabunIT๙"/>
          <w:sz w:val="32"/>
          <w:szCs w:val="32"/>
          <w:cs/>
        </w:rPr>
        <w:t>เมื่อวันที่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ม.ค.  68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แต่เวลา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สายตรวจจราจรปฏิบัติหน้าที่ตั้งจุดตรวจกวดขันวินนัยจราจร  เพื่อกวดขันจับกุม  10  ข้อหาหลัก  การกระทำผิดเกี่ยวกับการแข่งรถในทางสาธารณะ  การแต่งรถซิ่ง  รถไม่ติดแผ่นป้ายทะเบียน  รถท่อดัง  รวมถึงการกระทำผิกฎหมายทุกประเภท  ณ  บริเวณสามแยกเทศบาลตำบลบึงบูรพ์ ในช่วงเทศกาลปีใหม่ 68 (10 วันอันตราย)</w:t>
      </w:r>
    </w:p>
    <w:p w14:paraId="11105000" w14:textId="77777777" w:rsidR="0067300E" w:rsidRDefault="0067300E" w:rsidP="0067300E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F7ECFF5" w14:textId="67816F53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65A66B44" wp14:editId="3858EC93">
            <wp:simplePos x="0" y="0"/>
            <wp:positionH relativeFrom="margin">
              <wp:posOffset>3143250</wp:posOffset>
            </wp:positionH>
            <wp:positionV relativeFrom="paragraph">
              <wp:posOffset>24130</wp:posOffset>
            </wp:positionV>
            <wp:extent cx="3190875" cy="2197100"/>
            <wp:effectExtent l="0" t="0" r="9525" b="0"/>
            <wp:wrapNone/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1B270F0" wp14:editId="30F8BFB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12135" cy="2222500"/>
            <wp:effectExtent l="0" t="0" r="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DDCB9" w14:textId="45C9BDC1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4FDA0D" w14:textId="5794D61E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DF1DF7" w14:textId="0FD4EDE4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72081A" w14:textId="733D6582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DB5C85" w14:textId="228A391E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52DDE3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AA31B8" w14:textId="4E936065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860AE8" w14:textId="2A0F4500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809BC5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275CC2" w14:textId="77777777" w:rsidR="0067300E" w:rsidRDefault="0067300E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AF8A558" w14:textId="77777777" w:rsidR="0067300E" w:rsidRDefault="0067300E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F6BD619" w14:textId="79EEEBE1" w:rsidR="0067300E" w:rsidRDefault="0067300E" w:rsidP="006730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  ม.ค.  68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ตำรวจสายต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วจ</w:t>
      </w:r>
      <w:r w:rsidRPr="003F3549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49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Pr="003F3549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บริเวณตลาดสดเทศบาลตำบลบึงบูรพ์  และบริเวณหน้าโรงรี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ในเขตเทศบาลตำบลบึงบูรพ์</w:t>
      </w:r>
    </w:p>
    <w:p w14:paraId="120D66B5" w14:textId="2649D74A" w:rsidR="0067300E" w:rsidRDefault="0067300E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61F56CC" wp14:editId="5D12AF2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155950" cy="2241550"/>
            <wp:effectExtent l="0" t="0" r="635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85610E9" wp14:editId="43ABD9E3">
            <wp:simplePos x="0" y="0"/>
            <wp:positionH relativeFrom="margin">
              <wp:posOffset>3244850</wp:posOffset>
            </wp:positionH>
            <wp:positionV relativeFrom="paragraph">
              <wp:posOffset>186055</wp:posOffset>
            </wp:positionV>
            <wp:extent cx="2997200" cy="2247265"/>
            <wp:effectExtent l="0" t="0" r="0" b="635"/>
            <wp:wrapNone/>
            <wp:docPr id="159260450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34345" w14:textId="69096B59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B57A39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242CAE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ED58059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26FB3A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441588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52687C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C5BE36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7244E1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19F270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C9BE689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0EB152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33763A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C426F4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A571F7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1C65DC" w14:textId="08D1ACF5" w:rsidR="0067300E" w:rsidRPr="00295D90" w:rsidRDefault="0067300E" w:rsidP="000B24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5D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4.งานสอบสวน</w:t>
      </w:r>
    </w:p>
    <w:p w14:paraId="5C3D2771" w14:textId="4A473D21" w:rsidR="0067300E" w:rsidRPr="00295D90" w:rsidRDefault="0067300E" w:rsidP="000B24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95D90">
        <w:rPr>
          <w:rFonts w:ascii="TH SarabunIT๙" w:hAnsi="TH SarabunIT๙" w:cs="TH SarabunIT๙"/>
          <w:sz w:val="32"/>
          <w:szCs w:val="32"/>
          <w:cs/>
        </w:rPr>
        <w:tab/>
      </w:r>
      <w:r w:rsidR="00295D90" w:rsidRPr="00295D90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295D90" w:rsidRPr="00295D90">
        <w:rPr>
          <w:rFonts w:ascii="TH SarabunIT๙" w:hAnsi="TH SarabunIT๙" w:cs="TH SarabunIT๙"/>
          <w:sz w:val="32"/>
          <w:szCs w:val="32"/>
        </w:rPr>
        <w:t xml:space="preserve"> 9 </w:t>
      </w:r>
      <w:r w:rsidR="00295D90" w:rsidRPr="00295D90">
        <w:rPr>
          <w:rFonts w:ascii="TH SarabunIT๙" w:hAnsi="TH SarabunIT๙" w:cs="TH SarabunIT๙"/>
          <w:sz w:val="32"/>
          <w:szCs w:val="32"/>
          <w:cs/>
        </w:rPr>
        <w:t xml:space="preserve">ม.ค. 2568 เวลา 15.00  น. ได้รับแจ้งมีคนนอนเสียชีวิต  บ้านเลขที่ 68 หมู่ 8 ต.เป๊าะ </w:t>
      </w:r>
      <w:r w:rsidR="00295D90" w:rsidRPr="00295D9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95D90" w:rsidRPr="00295D90">
        <w:rPr>
          <w:rFonts w:ascii="TH SarabunIT๙" w:hAnsi="TH SarabunIT๙" w:cs="TH SarabunIT๙"/>
          <w:sz w:val="32"/>
          <w:szCs w:val="32"/>
          <w:cs/>
        </w:rPr>
        <w:t>อ.บึงบูรพ์ จ.ศรีสะเกษ จึงได้ประสานแพทย์เวร รพ.บึงบูรพ์ เพื่อร่วมชันสูตรพลิกศพ เมื่อเดินทางถึงที่เกิดเหตุ พบศพนายพรมมา สุทธศิริ อายุ 89 ปี นอนเสียชีวิตบนเตียงบริเวณในห้องโถงใต้ถุนบ้าน จากการชันสูตรฯ ไม่พบบาดแผลร่องรอยการต่อสู้แต่อย่างใด จากการสอบถามนางหนูจันทร์ สุทธศิริ ภรรยาของผู้ตาย แจ้งว่าตายด้วยโรคชรา พ.ต.ท.สมัย คำตัน พนักงานสอบสวน ได้รับคำร้องทุกข์ คดี ช. 2/2568 ไว้แล้ว เพื่อทำการสอบสวนต่อไป</w:t>
      </w:r>
    </w:p>
    <w:p w14:paraId="192044B6" w14:textId="01C759F7" w:rsidR="0067300E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8505B30" wp14:editId="5E569B5B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2266950" cy="2641600"/>
            <wp:effectExtent l="0" t="0" r="0" b="6350"/>
            <wp:wrapNone/>
            <wp:docPr id="3259449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0" b="14462"/>
                    <a:stretch/>
                  </pic:blipFill>
                  <pic:spPr bwMode="auto">
                    <a:xfrm>
                      <a:off x="0" y="0"/>
                      <a:ext cx="226695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DA4B3" w14:textId="09C3FBE1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575440" w14:textId="43E9F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1EF32D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27391C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FF3A46" w14:textId="77777777" w:rsidR="0067300E" w:rsidRDefault="0067300E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5822C61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93FFE8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393221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FD3839" w14:textId="77777777" w:rsidR="0067300E" w:rsidRDefault="0067300E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AF195D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9DA05B" w14:textId="77777777" w:rsidR="00295D90" w:rsidRDefault="00295D90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E0784AC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61E6AC" w14:textId="2B41FD4A" w:rsidR="00295D90" w:rsidRPr="00295D90" w:rsidRDefault="00295D90" w:rsidP="000B24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5D90">
        <w:rPr>
          <w:rFonts w:ascii="TH SarabunIT๙" w:hAnsi="TH SarabunIT๙" w:cs="TH SarabunIT๙"/>
          <w:b/>
          <w:bCs/>
          <w:sz w:val="32"/>
          <w:szCs w:val="32"/>
          <w:cs/>
        </w:rPr>
        <w:t>5. งานอำนวยการ</w:t>
      </w:r>
    </w:p>
    <w:p w14:paraId="5050D383" w14:textId="0FBFCE98" w:rsidR="00295D90" w:rsidRDefault="00295D90" w:rsidP="00295D90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55A91">
        <w:rPr>
          <w:rFonts w:ascii="TH SarabunIT๙" w:hAnsi="TH SarabunIT๙" w:cs="TH SarabunIT๙"/>
          <w:sz w:val="32"/>
          <w:szCs w:val="32"/>
          <w:cs/>
        </w:rPr>
        <w:t>วันนี้ ๑ มกราคม ๒๕๖๘ เวลา ๑๗.๓๐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A91">
        <w:rPr>
          <w:rFonts w:ascii="TH SarabunIT๙" w:hAnsi="TH SarabunIT๙" w:cs="TH SarabunIT๙"/>
          <w:sz w:val="32"/>
          <w:szCs w:val="32"/>
          <w:cs/>
        </w:rPr>
        <w:t>พ.ต.ท.ชิน</w:t>
      </w:r>
      <w:proofErr w:type="spellStart"/>
      <w:r w:rsidRPr="00F55A91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F55A91">
        <w:rPr>
          <w:rFonts w:ascii="TH SarabunIT๙" w:hAnsi="TH SarabunIT๙" w:cs="TH SarabunIT๙"/>
          <w:sz w:val="32"/>
          <w:szCs w:val="32"/>
          <w:cs/>
        </w:rPr>
        <w:t>ชร์ ไหมทองสิงเวหน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A91">
        <w:rPr>
          <w:rFonts w:ascii="TH SarabunIT๙" w:hAnsi="TH SarabunIT๙" w:cs="TH SarabunIT๙"/>
          <w:sz w:val="32"/>
          <w:szCs w:val="32"/>
          <w:cs/>
        </w:rPr>
        <w:t>สว.อก.สภ.บึงบูรพ์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A91">
        <w:rPr>
          <w:rFonts w:ascii="TH SarabunIT๙" w:hAnsi="TH SarabunIT๙" w:cs="TH SarabunIT๙"/>
          <w:sz w:val="32"/>
          <w:szCs w:val="32"/>
          <w:cs/>
        </w:rPr>
        <w:t>ร.ต.อ.ระ</w:t>
      </w:r>
      <w:proofErr w:type="spellStart"/>
      <w:r w:rsidRPr="00F55A91">
        <w:rPr>
          <w:rFonts w:ascii="TH SarabunIT๙" w:hAnsi="TH SarabunIT๙" w:cs="TH SarabunIT๙"/>
          <w:sz w:val="32"/>
          <w:szCs w:val="32"/>
          <w:cs/>
        </w:rPr>
        <w:t>พีพัฒน์</w:t>
      </w:r>
      <w:proofErr w:type="spellEnd"/>
      <w:r w:rsidRPr="00F55A91">
        <w:rPr>
          <w:rFonts w:ascii="TH SarabunIT๙" w:hAnsi="TH SarabunIT๙" w:cs="TH SarabunIT๙"/>
          <w:sz w:val="32"/>
          <w:szCs w:val="32"/>
          <w:cs/>
        </w:rPr>
        <w:t xml:space="preserve"> เที่ยงดีฤทธิ์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A91">
        <w:rPr>
          <w:rFonts w:ascii="TH SarabunIT๙" w:hAnsi="TH SarabunIT๙" w:cs="TH SarabunIT๙"/>
          <w:sz w:val="32"/>
          <w:szCs w:val="32"/>
          <w:cs/>
        </w:rPr>
        <w:t>รอง สวป.สภ.บึงบูรพ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F55A91">
        <w:rPr>
          <w:rFonts w:ascii="TH SarabunIT๙" w:hAnsi="TH SarabunIT๙" w:cs="TH SarabunIT๙"/>
          <w:sz w:val="32"/>
          <w:szCs w:val="32"/>
          <w:cs/>
        </w:rPr>
        <w:t>พร้อมเจ้าหน้าที่ตำรวจชุดจิตอาสาและจราจร สภ.บึงบูรพ์ ได้ประชาสัมพันธ์เกี่ยวกับกฎหมายจราจรที่ควรรู้  แนะนำการสวมใส่หมวกนิรภัยที่ถูกต้อง แจกจ่ายหมวกนิรภัยให้กับประชาชน ตามโครงการจิตอาสาจราจร รณรงค์การขับขี่ปลอดภัย สวมหมวกนิรภัยเพื่อลดอุบัติเหตุจราจรทางบก ในช่วงเทศกาลปีใหม่ พ.ศ. ๒๕๖๘ ณ จุดตรวจจุดบริการประชาชนสามแยกเทศบาลตำบลบึงบูรพ์</w:t>
      </w:r>
    </w:p>
    <w:p w14:paraId="14EFE829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BCA1C4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B528EC" w14:textId="6024BE84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80D3128" wp14:editId="61AA539D">
            <wp:simplePos x="0" y="0"/>
            <wp:positionH relativeFrom="margin">
              <wp:posOffset>95250</wp:posOffset>
            </wp:positionH>
            <wp:positionV relativeFrom="paragraph">
              <wp:posOffset>1905</wp:posOffset>
            </wp:positionV>
            <wp:extent cx="2978785" cy="1949450"/>
            <wp:effectExtent l="0" t="0" r="0" b="0"/>
            <wp:wrapNone/>
            <wp:docPr id="854653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10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72AF19E" wp14:editId="6F4FC0F4">
            <wp:simplePos x="0" y="0"/>
            <wp:positionH relativeFrom="page">
              <wp:posOffset>4089400</wp:posOffset>
            </wp:positionH>
            <wp:positionV relativeFrom="paragraph">
              <wp:posOffset>1905</wp:posOffset>
            </wp:positionV>
            <wp:extent cx="2663190" cy="1921510"/>
            <wp:effectExtent l="0" t="0" r="3810" b="2540"/>
            <wp:wrapNone/>
            <wp:docPr id="1848851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8232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CC7FA" w14:textId="0D0C13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42FED1" w14:textId="2E99CD22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2A38B3" w14:textId="4B454D21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971C8B" w14:textId="4EB0B473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81ABB7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F61A6A" w14:textId="1F2EE614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7530D4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778BA6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F18351" w14:textId="77777777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20AEA8" w14:textId="483BD8A6" w:rsidR="00295D90" w:rsidRDefault="00295D90" w:rsidP="000B24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F4132C" w14:textId="77777777" w:rsidR="00295D90" w:rsidRDefault="00295D90" w:rsidP="00295D90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EDF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610ED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2568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10EDF">
        <w:rPr>
          <w:rFonts w:ascii="TH SarabunIT๙" w:hAnsi="TH SarabunIT๙" w:cs="TH SarabunIT๙"/>
          <w:sz w:val="32"/>
          <w:szCs w:val="32"/>
        </w:rPr>
        <w:t>06.30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24"/>
          <w:szCs w:val="32"/>
          <w:cs/>
        </w:rPr>
        <w:t>พ.ต.อ.พิทยา สุทธิธรรม ผกก.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ฝอ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.ภ.จว.ศรีสะเกษ รรท.ผกก.สภ.บึงบูรพ์ มอบหมายให้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พ.ต.ท.ชิน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ชร์ ไหมทองสิงเวหน สว.อก.สภ.บึงบูรพ์ </w:t>
      </w:r>
      <w:r w:rsidRPr="004D2A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พร้อมข้าราชการตำรวจจิตอาสา 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บึงบูรพ์</w:t>
      </w:r>
      <w:r w:rsidRPr="004D2A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915559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0C6C">
        <w:rPr>
          <w:rFonts w:ascii="TH SarabunIT๙" w:hAnsi="TH SarabunIT๙" w:cs="TH SarabunIT๙"/>
          <w:sz w:val="32"/>
          <w:szCs w:val="32"/>
          <w:cs/>
        </w:rPr>
        <w:t>เนื่องในโอกาสพระราชพิธีสมมงคลพระชนมายุเท่าพระบาทสมเด็จพระพุทธยอดฟ้าจุฬาโลกมหาราชสมเด็จพระปฐมบรม</w:t>
      </w:r>
      <w:proofErr w:type="spellStart"/>
      <w:r w:rsidRPr="00D10C6C">
        <w:rPr>
          <w:rFonts w:ascii="TH SarabunIT๙" w:hAnsi="TH SarabunIT๙" w:cs="TH SarabunIT๙"/>
          <w:sz w:val="32"/>
          <w:szCs w:val="32"/>
          <w:cs/>
        </w:rPr>
        <w:t>กษัต</w:t>
      </w:r>
      <w:proofErr w:type="spellEnd"/>
      <w:r w:rsidRPr="00D10C6C">
        <w:rPr>
          <w:rFonts w:ascii="TH SarabunIT๙" w:hAnsi="TH SarabunIT๙" w:cs="TH SarabunIT๙"/>
          <w:sz w:val="32"/>
          <w:szCs w:val="32"/>
          <w:cs/>
        </w:rPr>
        <w:t>ริยา</w:t>
      </w:r>
      <w:proofErr w:type="spellStart"/>
      <w:r w:rsidRPr="00D10C6C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D10C6C">
        <w:rPr>
          <w:rFonts w:ascii="TH SarabunIT๙" w:hAnsi="TH SarabunIT๙" w:cs="TH SarabunIT๙"/>
          <w:sz w:val="32"/>
          <w:szCs w:val="32"/>
          <w:cs/>
        </w:rPr>
        <w:t>ราชแห่งราชวงศ์จักรีพุทธศักราช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23689550" w14:textId="05870937" w:rsidR="00295D90" w:rsidRPr="007B5FB6" w:rsidRDefault="00295D90" w:rsidP="000B248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8792B98" wp14:editId="4ED57E0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4943475" cy="3477260"/>
            <wp:effectExtent l="0" t="0" r="9525" b="8890"/>
            <wp:wrapNone/>
            <wp:docPr id="370804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4189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5D90" w:rsidRPr="007B5FB6" w:rsidSect="00D52ECD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CD"/>
    <w:rsid w:val="00006D94"/>
    <w:rsid w:val="000329F6"/>
    <w:rsid w:val="00052D9C"/>
    <w:rsid w:val="000B248B"/>
    <w:rsid w:val="00295D90"/>
    <w:rsid w:val="002B02D7"/>
    <w:rsid w:val="004F2D94"/>
    <w:rsid w:val="005F4329"/>
    <w:rsid w:val="0067300E"/>
    <w:rsid w:val="007A6FC3"/>
    <w:rsid w:val="007B5FB6"/>
    <w:rsid w:val="00923074"/>
    <w:rsid w:val="00B032BF"/>
    <w:rsid w:val="00D52ECD"/>
    <w:rsid w:val="00E408F1"/>
    <w:rsid w:val="00EA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979A04"/>
  <w15:chartTrackingRefBased/>
  <w15:docId w15:val="{D1052770-00B0-4F8D-A705-C317A36C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E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E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EC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EC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EC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E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E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2E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2E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E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E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E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ECD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52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E797A-7408-4740-BE27-41FBE1A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ชินวัชร์ ไหมทองสิงเวหน</dc:creator>
  <cp:keywords/>
  <dc:description/>
  <cp:lastModifiedBy>ชินวัชร์ ไหมทองสิงเวหน</cp:lastModifiedBy>
  <cp:revision>2</cp:revision>
  <dcterms:created xsi:type="dcterms:W3CDTF">2025-04-24T16:11:00Z</dcterms:created>
  <dcterms:modified xsi:type="dcterms:W3CDTF">2025-04-24T16:11:00Z</dcterms:modified>
</cp:coreProperties>
</file>